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12D5" w14:textId="7A5C0B31" w:rsidR="00EB403C" w:rsidRPr="00A7192A" w:rsidRDefault="00FA1233" w:rsidP="006A0FC0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-284" w:right="-284"/>
        <w:jc w:val="center"/>
        <w:rPr>
          <w:b/>
          <w:smallCaps/>
          <w:color w:val="0070C0"/>
          <w:sz w:val="28"/>
          <w:szCs w:val="28"/>
        </w:rPr>
      </w:pPr>
      <w:r w:rsidRPr="00A7192A">
        <w:rPr>
          <w:b/>
          <w:smallCaps/>
          <w:sz w:val="28"/>
          <w:szCs w:val="28"/>
        </w:rPr>
        <w:t>candidature de r</w:t>
      </w:r>
      <w:r w:rsidRPr="00A7192A">
        <w:rPr>
          <w:rFonts w:cstheme="minorHAnsi"/>
          <w:b/>
          <w:smallCaps/>
          <w:sz w:val="28"/>
          <w:szCs w:val="28"/>
        </w:rPr>
        <w:t>é</w:t>
      </w:r>
      <w:r w:rsidRPr="00A7192A">
        <w:rPr>
          <w:b/>
          <w:smallCaps/>
          <w:sz w:val="28"/>
          <w:szCs w:val="28"/>
        </w:rPr>
        <w:t>sidence de la p</w:t>
      </w:r>
      <w:r w:rsidRPr="00A7192A">
        <w:rPr>
          <w:rFonts w:cstheme="minorHAnsi"/>
          <w:b/>
          <w:smallCaps/>
          <w:sz w:val="28"/>
          <w:szCs w:val="28"/>
        </w:rPr>
        <w:t>é</w:t>
      </w:r>
      <w:r w:rsidRPr="00A7192A">
        <w:rPr>
          <w:b/>
          <w:smallCaps/>
          <w:sz w:val="28"/>
          <w:szCs w:val="28"/>
        </w:rPr>
        <w:t xml:space="preserve">dagogie </w:t>
      </w:r>
      <w:r w:rsidR="00D478D9" w:rsidRPr="00A7192A">
        <w:rPr>
          <w:b/>
          <w:smallCaps/>
          <w:color w:val="0070C0"/>
          <w:sz w:val="28"/>
          <w:szCs w:val="28"/>
        </w:rPr>
        <w:t>« </w:t>
      </w:r>
      <w:r w:rsidR="00E42698" w:rsidRPr="00A7192A">
        <w:rPr>
          <w:b/>
          <w:smallCaps/>
          <w:color w:val="0070C0"/>
          <w:sz w:val="28"/>
          <w:szCs w:val="28"/>
        </w:rPr>
        <w:t>compétences</w:t>
      </w:r>
      <w:r w:rsidR="00EB403C" w:rsidRPr="00A7192A">
        <w:rPr>
          <w:b/>
          <w:smallCaps/>
          <w:color w:val="0070C0"/>
          <w:sz w:val="28"/>
          <w:szCs w:val="28"/>
        </w:rPr>
        <w:t xml:space="preserve"> </w:t>
      </w:r>
      <w:r w:rsidR="00D478D9" w:rsidRPr="00A7192A">
        <w:rPr>
          <w:b/>
          <w:smallCaps/>
          <w:color w:val="0070C0"/>
          <w:sz w:val="28"/>
          <w:szCs w:val="28"/>
        </w:rPr>
        <w:t xml:space="preserve">» </w:t>
      </w:r>
    </w:p>
    <w:p w14:paraId="61FC9DAF" w14:textId="23FC177A" w:rsidR="00FA1233" w:rsidRPr="006A0FC0" w:rsidRDefault="00FA1233" w:rsidP="006A0FC0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-284" w:right="-284"/>
        <w:jc w:val="center"/>
        <w:rPr>
          <w:b/>
          <w:smallCaps/>
          <w:sz w:val="24"/>
          <w:szCs w:val="24"/>
        </w:rPr>
      </w:pPr>
      <w:proofErr w:type="spellStart"/>
      <w:r w:rsidRPr="006A0FC0">
        <w:rPr>
          <w:b/>
          <w:smallCaps/>
          <w:sz w:val="24"/>
          <w:szCs w:val="24"/>
        </w:rPr>
        <w:t>ritm-bfc</w:t>
      </w:r>
      <w:proofErr w:type="spellEnd"/>
      <w:r w:rsidRPr="006A0FC0">
        <w:rPr>
          <w:b/>
          <w:smallCaps/>
          <w:sz w:val="24"/>
          <w:szCs w:val="24"/>
        </w:rPr>
        <w:t xml:space="preserve"> 202</w:t>
      </w:r>
      <w:r w:rsidR="00184AA4">
        <w:rPr>
          <w:b/>
          <w:smallCaps/>
          <w:sz w:val="24"/>
          <w:szCs w:val="24"/>
        </w:rPr>
        <w:t>2-23</w:t>
      </w:r>
    </w:p>
    <w:p w14:paraId="333A36A4" w14:textId="77777777" w:rsidR="00596329" w:rsidRPr="006A0FC0" w:rsidRDefault="00FA1233" w:rsidP="006A0FC0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-284" w:right="-284"/>
        <w:jc w:val="center"/>
        <w:rPr>
          <w:b/>
          <w:smallCaps/>
          <w:sz w:val="24"/>
          <w:szCs w:val="24"/>
        </w:rPr>
      </w:pPr>
      <w:r w:rsidRPr="006A0FC0">
        <w:rPr>
          <w:b/>
          <w:smallCaps/>
          <w:sz w:val="24"/>
          <w:szCs w:val="24"/>
        </w:rPr>
        <w:t>en r</w:t>
      </w:r>
      <w:r w:rsidRPr="006A0FC0">
        <w:rPr>
          <w:rFonts w:cstheme="minorHAnsi"/>
          <w:b/>
          <w:smallCaps/>
          <w:sz w:val="24"/>
          <w:szCs w:val="24"/>
        </w:rPr>
        <w:t>é</w:t>
      </w:r>
      <w:r w:rsidR="00BC160A" w:rsidRPr="006A0FC0">
        <w:rPr>
          <w:b/>
          <w:smallCaps/>
          <w:sz w:val="24"/>
          <w:szCs w:val="24"/>
        </w:rPr>
        <w:t>ponse à un appel à candidature (</w:t>
      </w:r>
      <w:proofErr w:type="spellStart"/>
      <w:r w:rsidR="00BC160A" w:rsidRPr="006A0FC0">
        <w:rPr>
          <w:b/>
          <w:smallCaps/>
          <w:sz w:val="24"/>
          <w:szCs w:val="24"/>
        </w:rPr>
        <w:t>aac</w:t>
      </w:r>
      <w:proofErr w:type="spellEnd"/>
      <w:r w:rsidR="00BC160A" w:rsidRPr="006A0FC0">
        <w:rPr>
          <w:b/>
          <w:smallCaps/>
          <w:sz w:val="24"/>
          <w:szCs w:val="24"/>
        </w:rPr>
        <w:t>)</w:t>
      </w:r>
    </w:p>
    <w:p w14:paraId="5B4EF2EA" w14:textId="77777777" w:rsidR="00FA1233" w:rsidRPr="00CE0470" w:rsidRDefault="00FA1233" w:rsidP="006A0FC0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-284" w:right="-284"/>
        <w:jc w:val="center"/>
        <w:rPr>
          <w:b/>
          <w:smallCaps/>
          <w:sz w:val="4"/>
          <w:szCs w:val="4"/>
        </w:rPr>
      </w:pPr>
    </w:p>
    <w:p w14:paraId="7EC9E3D4" w14:textId="3B269875" w:rsidR="00BC160A" w:rsidRPr="006A0FC0" w:rsidRDefault="00A7192A" w:rsidP="006A0FC0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/>
        <w:ind w:left="-284" w:right="-284"/>
        <w:jc w:val="center"/>
        <w:rPr>
          <w:b/>
          <w:smallCaps/>
          <w:sz w:val="32"/>
          <w:szCs w:val="32"/>
        </w:rPr>
      </w:pPr>
      <w:r w:rsidRPr="00A7192A">
        <w:rPr>
          <w:b/>
          <w:smallCaps/>
          <w:color w:val="0070C0"/>
          <w:sz w:val="32"/>
          <w:szCs w:val="32"/>
        </w:rPr>
        <w:t xml:space="preserve">Annexe 1 : </w:t>
      </w:r>
      <w:r w:rsidR="00326640" w:rsidRPr="006A0FC0">
        <w:rPr>
          <w:b/>
          <w:smallCaps/>
          <w:sz w:val="32"/>
          <w:szCs w:val="32"/>
        </w:rPr>
        <w:t xml:space="preserve">Avis </w:t>
      </w:r>
      <w:r w:rsidR="00E42698">
        <w:rPr>
          <w:b/>
          <w:smallCaps/>
          <w:sz w:val="32"/>
          <w:szCs w:val="32"/>
        </w:rPr>
        <w:t xml:space="preserve">consultatif et visa </w:t>
      </w:r>
    </w:p>
    <w:p w14:paraId="223640A4" w14:textId="757D9BF8" w:rsidR="006D037C" w:rsidRDefault="00BC160A" w:rsidP="006A0FC0">
      <w:pPr>
        <w:ind w:left="-284" w:right="-284"/>
        <w:jc w:val="center"/>
        <w:rPr>
          <w:i/>
          <w:sz w:val="20"/>
          <w:szCs w:val="20"/>
        </w:rPr>
      </w:pPr>
      <w:r w:rsidRPr="006A0FC0">
        <w:rPr>
          <w:i/>
          <w:sz w:val="20"/>
          <w:szCs w:val="20"/>
        </w:rPr>
        <w:t>Remplir une fiche par membre de l’équipe si résidence partagée.</w:t>
      </w:r>
    </w:p>
    <w:p w14:paraId="6ED56CB5" w14:textId="77777777" w:rsidR="00E42698" w:rsidRPr="006A0FC0" w:rsidRDefault="00E42698" w:rsidP="006A0FC0">
      <w:pPr>
        <w:ind w:left="-284" w:right="-284"/>
        <w:jc w:val="center"/>
        <w:rPr>
          <w:i/>
          <w:sz w:val="20"/>
          <w:szCs w:val="20"/>
        </w:rPr>
      </w:pPr>
    </w:p>
    <w:p w14:paraId="165A9A8A" w14:textId="77777777" w:rsidR="006D037C" w:rsidRPr="006D037C" w:rsidRDefault="006D037C" w:rsidP="006A0FC0">
      <w:pPr>
        <w:spacing w:after="0" w:line="240" w:lineRule="auto"/>
        <w:ind w:left="-284" w:right="-284"/>
        <w:rPr>
          <w:b/>
          <w:smallCaps/>
          <w:color w:val="0070C0"/>
          <w:sz w:val="8"/>
          <w:szCs w:val="8"/>
        </w:rPr>
      </w:pPr>
    </w:p>
    <w:p w14:paraId="1F0B8187" w14:textId="7FC47399" w:rsidR="00D27487" w:rsidRPr="006010CA" w:rsidRDefault="00D27487" w:rsidP="006A0FC0">
      <w:pPr>
        <w:pStyle w:val="Paragraphedeliste"/>
        <w:ind w:left="-284" w:right="-284"/>
        <w:rPr>
          <w:b/>
        </w:rPr>
      </w:pPr>
      <w:r w:rsidRPr="006010CA">
        <w:rPr>
          <w:b/>
        </w:rPr>
        <w:t>Intitulé de la Résidence de la Pédagogie « </w:t>
      </w:r>
      <w:r w:rsidR="00E226FB">
        <w:rPr>
          <w:b/>
        </w:rPr>
        <w:t>Compétences</w:t>
      </w:r>
      <w:r w:rsidR="007B32D3">
        <w:rPr>
          <w:b/>
        </w:rPr>
        <w:t xml:space="preserve"> </w:t>
      </w:r>
      <w:r w:rsidRPr="006010CA">
        <w:rPr>
          <w:b/>
        </w:rPr>
        <w:t>» :</w:t>
      </w:r>
    </w:p>
    <w:p w14:paraId="1FF633A3" w14:textId="3418A88F" w:rsidR="00326640" w:rsidRPr="006A0FC0" w:rsidRDefault="00CB1FBD" w:rsidP="006A0FC0">
      <w:pPr>
        <w:spacing w:after="0" w:line="360" w:lineRule="auto"/>
        <w:ind w:left="-284" w:right="-284"/>
        <w:rPr>
          <w:b/>
        </w:rPr>
      </w:pPr>
      <w:r w:rsidRPr="006A0FC0">
        <w:rPr>
          <w:b/>
        </w:rPr>
        <w:t>Nom</w:t>
      </w:r>
      <w:r w:rsidR="00CE0470" w:rsidRPr="006A0FC0">
        <w:rPr>
          <w:b/>
        </w:rPr>
        <w:t>, Prénom</w:t>
      </w:r>
      <w:r w:rsidR="00D975AF" w:rsidRPr="006A0FC0">
        <w:rPr>
          <w:b/>
        </w:rPr>
        <w:t xml:space="preserve"> du porteur de projet : </w:t>
      </w:r>
    </w:p>
    <w:p w14:paraId="4327C789" w14:textId="7D0BF267" w:rsidR="00CB1FBD" w:rsidRDefault="00CB1FBD" w:rsidP="006A0FC0">
      <w:pPr>
        <w:spacing w:after="0" w:line="360" w:lineRule="auto"/>
        <w:ind w:left="-284" w:right="-284"/>
      </w:pPr>
      <w:r>
        <w:t>Mail</w:t>
      </w:r>
      <w:r w:rsidR="00D975AF">
        <w:t xml:space="preserve"> / Tél. : </w:t>
      </w:r>
    </w:p>
    <w:p w14:paraId="3A2CC7FC" w14:textId="6BAF2656" w:rsidR="007D7978" w:rsidRDefault="00DD0E98" w:rsidP="006A0FC0">
      <w:pPr>
        <w:spacing w:after="0" w:line="360" w:lineRule="auto"/>
        <w:ind w:left="-284" w:right="-284"/>
      </w:pPr>
      <w:r>
        <w:t>Com</w:t>
      </w:r>
      <w:r w:rsidR="00BC160A">
        <w:t>posante/ département / service…</w:t>
      </w:r>
      <w:r>
        <w:t> :</w:t>
      </w:r>
      <w:r w:rsidR="007D7978">
        <w:t xml:space="preserve"> </w:t>
      </w:r>
    </w:p>
    <w:p w14:paraId="08F3C349" w14:textId="0CB84016" w:rsidR="007860A2" w:rsidRDefault="00CE0470" w:rsidP="006A0FC0">
      <w:pPr>
        <w:spacing w:after="0" w:line="240" w:lineRule="auto"/>
        <w:ind w:left="-284" w:right="-284"/>
      </w:pPr>
      <w:r>
        <w:t xml:space="preserve">Etablissement : </w:t>
      </w:r>
    </w:p>
    <w:p w14:paraId="137F47DD" w14:textId="3348A93E" w:rsidR="00E42698" w:rsidRDefault="00E42698" w:rsidP="006A0FC0">
      <w:pPr>
        <w:spacing w:after="0" w:line="240" w:lineRule="auto"/>
        <w:ind w:left="-284" w:right="-284"/>
      </w:pPr>
    </w:p>
    <w:p w14:paraId="0591847F" w14:textId="77777777" w:rsidR="00E42698" w:rsidRDefault="00E42698" w:rsidP="006A0FC0">
      <w:pPr>
        <w:spacing w:after="0" w:line="240" w:lineRule="auto"/>
        <w:ind w:left="-284" w:right="-284"/>
      </w:pPr>
    </w:p>
    <w:p w14:paraId="481892B2" w14:textId="1D302EE3" w:rsidR="007860A2" w:rsidRPr="006A0FC0" w:rsidRDefault="00D27487" w:rsidP="00E42698">
      <w:pPr>
        <w:shd w:val="clear" w:color="auto" w:fill="A8D08D" w:themeFill="accent6" w:themeFillTint="99"/>
        <w:spacing w:before="120" w:after="120"/>
        <w:ind w:left="-284" w:right="-284"/>
        <w:jc w:val="center"/>
        <w:rPr>
          <w:sz w:val="24"/>
          <w:szCs w:val="24"/>
        </w:rPr>
      </w:pPr>
      <w:r w:rsidRPr="006A0FC0">
        <w:rPr>
          <w:b/>
          <w:sz w:val="24"/>
          <w:szCs w:val="24"/>
        </w:rPr>
        <w:t xml:space="preserve">Avis </w:t>
      </w:r>
      <w:r w:rsidR="00E42698">
        <w:rPr>
          <w:b/>
          <w:sz w:val="24"/>
          <w:szCs w:val="24"/>
        </w:rPr>
        <w:t xml:space="preserve">consultatif du </w:t>
      </w:r>
      <w:r w:rsidRPr="006A0FC0">
        <w:rPr>
          <w:b/>
          <w:sz w:val="24"/>
          <w:szCs w:val="24"/>
        </w:rPr>
        <w:t>r</w:t>
      </w:r>
      <w:r w:rsidR="007860A2" w:rsidRPr="006A0FC0">
        <w:rPr>
          <w:b/>
          <w:sz w:val="24"/>
          <w:szCs w:val="24"/>
        </w:rPr>
        <w:t>esponsable de la composante</w:t>
      </w:r>
      <w:r w:rsidR="007860A2" w:rsidRPr="006A0FC0">
        <w:rPr>
          <w:sz w:val="24"/>
          <w:szCs w:val="24"/>
        </w:rPr>
        <w:t xml:space="preserve"> (ou service)</w:t>
      </w:r>
    </w:p>
    <w:p w14:paraId="57AD497A" w14:textId="77777777" w:rsidR="0047578E" w:rsidRPr="0047578E" w:rsidRDefault="0047578E" w:rsidP="0047578E">
      <w:pPr>
        <w:spacing w:after="0"/>
        <w:ind w:left="-284" w:right="28"/>
        <w:jc w:val="center"/>
        <w:rPr>
          <w:b/>
          <w:color w:val="538135" w:themeColor="accent6" w:themeShade="BF"/>
        </w:rPr>
      </w:pPr>
      <w:r w:rsidRPr="0047578E">
        <w:rPr>
          <w:b/>
          <w:color w:val="538135" w:themeColor="accent6" w:themeShade="BF"/>
        </w:rPr>
        <w:t xml:space="preserve">A faire remplir pour chaque service / composante </w:t>
      </w:r>
      <w:proofErr w:type="spellStart"/>
      <w:proofErr w:type="gramStart"/>
      <w:r w:rsidRPr="0047578E">
        <w:rPr>
          <w:b/>
          <w:color w:val="538135" w:themeColor="accent6" w:themeShade="BF"/>
        </w:rPr>
        <w:t>impliqué.e</w:t>
      </w:r>
      <w:proofErr w:type="spellEnd"/>
      <w:proofErr w:type="gramEnd"/>
      <w:r w:rsidRPr="0047578E">
        <w:rPr>
          <w:b/>
          <w:color w:val="538135" w:themeColor="accent6" w:themeShade="BF"/>
        </w:rPr>
        <w:t xml:space="preserve"> dans la Résidence</w:t>
      </w:r>
    </w:p>
    <w:p w14:paraId="2B4329EA" w14:textId="20577EEF" w:rsidR="0047578E" w:rsidRPr="0047578E" w:rsidRDefault="0047578E" w:rsidP="0047578E">
      <w:pPr>
        <w:spacing w:after="0"/>
        <w:ind w:left="-284" w:right="28"/>
        <w:jc w:val="center"/>
        <w:rPr>
          <w:b/>
          <w:color w:val="538135" w:themeColor="accent6" w:themeShade="BF"/>
        </w:rPr>
      </w:pPr>
      <w:r w:rsidRPr="0047578E">
        <w:rPr>
          <w:b/>
          <w:color w:val="538135" w:themeColor="accent6" w:themeShade="BF"/>
        </w:rPr>
        <w:t xml:space="preserve"> (</w:t>
      </w:r>
      <w:proofErr w:type="gramStart"/>
      <w:r w:rsidRPr="0047578E">
        <w:rPr>
          <w:b/>
          <w:color w:val="538135" w:themeColor="accent6" w:themeShade="BF"/>
        </w:rPr>
        <w:t>copier</w:t>
      </w:r>
      <w:proofErr w:type="gramEnd"/>
      <w:r w:rsidRPr="0047578E">
        <w:rPr>
          <w:b/>
          <w:color w:val="538135" w:themeColor="accent6" w:themeShade="BF"/>
        </w:rPr>
        <w:t xml:space="preserve"> et coller le § ci-dessous autant de fois que nécessaire)</w:t>
      </w:r>
    </w:p>
    <w:p w14:paraId="05F85992" w14:textId="2907CCA9" w:rsidR="007860A2" w:rsidRDefault="007860A2" w:rsidP="006A0FC0">
      <w:pPr>
        <w:spacing w:before="120" w:after="120"/>
        <w:ind w:left="-284" w:right="29"/>
        <w:rPr>
          <w:b/>
        </w:rPr>
      </w:pPr>
      <w:r w:rsidRPr="006010CA">
        <w:rPr>
          <w:b/>
        </w:rPr>
        <w:t xml:space="preserve">NOM, Prénom, Fonction :  </w:t>
      </w:r>
    </w:p>
    <w:p w14:paraId="305EB5CC" w14:textId="77777777" w:rsidR="007860A2" w:rsidRPr="006A0FC0" w:rsidRDefault="007860A2" w:rsidP="006A0FC0">
      <w:pPr>
        <w:spacing w:before="120" w:after="120"/>
        <w:ind w:left="-284" w:right="-284"/>
        <w:rPr>
          <w:b/>
        </w:rPr>
      </w:pPr>
      <w:r w:rsidRPr="006A0FC0">
        <w:rPr>
          <w:b/>
        </w:rPr>
        <w:t xml:space="preserve">Avis </w:t>
      </w:r>
      <w:r w:rsidRPr="006A0FC0">
        <w:rPr>
          <w:b/>
          <w:u w:val="single"/>
        </w:rPr>
        <w:t>consultatif :</w:t>
      </w:r>
    </w:p>
    <w:p w14:paraId="5D7CF072" w14:textId="734A62C6" w:rsidR="007860A2" w:rsidRDefault="007860A2" w:rsidP="006A0FC0">
      <w:pPr>
        <w:spacing w:before="120" w:after="120"/>
        <w:ind w:left="-284" w:right="-284"/>
      </w:pPr>
    </w:p>
    <w:p w14:paraId="1F14201C" w14:textId="2A195198" w:rsidR="007860A2" w:rsidRDefault="007860A2" w:rsidP="006A0FC0">
      <w:pPr>
        <w:spacing w:line="360" w:lineRule="auto"/>
        <w:ind w:left="-284" w:right="-284"/>
      </w:pPr>
      <w:r>
        <w:t xml:space="preserve">Fait à :                                                                           le : </w:t>
      </w:r>
    </w:p>
    <w:p w14:paraId="6220917C" w14:textId="77777777" w:rsidR="007860A2" w:rsidRDefault="007860A2" w:rsidP="006A0FC0">
      <w:pPr>
        <w:spacing w:line="360" w:lineRule="auto"/>
        <w:ind w:left="-284" w:right="-284"/>
      </w:pPr>
      <w:r>
        <w:t>Signature + cachet :</w:t>
      </w:r>
    </w:p>
    <w:p w14:paraId="283AC64E" w14:textId="41B86E97" w:rsidR="007860A2" w:rsidRDefault="007860A2" w:rsidP="006A0FC0">
      <w:pPr>
        <w:spacing w:after="0" w:line="360" w:lineRule="auto"/>
        <w:ind w:left="-284" w:right="-284"/>
      </w:pPr>
    </w:p>
    <w:p w14:paraId="51B41067" w14:textId="2B6B0A67" w:rsidR="00453870" w:rsidRPr="00E42698" w:rsidRDefault="00E42698" w:rsidP="00E42698">
      <w:pPr>
        <w:pStyle w:val="Paragraphedeliste"/>
        <w:shd w:val="clear" w:color="auto" w:fill="C5E0B3" w:themeFill="accent6" w:themeFillTint="66"/>
        <w:ind w:left="-284" w:right="-426"/>
        <w:jc w:val="center"/>
        <w:rPr>
          <w:b/>
          <w:color w:val="000000" w:themeColor="text1"/>
          <w:sz w:val="24"/>
          <w:szCs w:val="24"/>
          <w:lang w:eastAsia="fr-FR"/>
        </w:rPr>
      </w:pPr>
      <w:r>
        <w:rPr>
          <w:b/>
          <w:color w:val="000000" w:themeColor="text1"/>
          <w:sz w:val="24"/>
          <w:szCs w:val="24"/>
          <w:lang w:eastAsia="fr-FR"/>
        </w:rPr>
        <w:t>V</w:t>
      </w:r>
      <w:r w:rsidR="00453870" w:rsidRPr="00E42698">
        <w:rPr>
          <w:b/>
          <w:color w:val="000000" w:themeColor="text1"/>
          <w:sz w:val="24"/>
          <w:szCs w:val="24"/>
          <w:lang w:eastAsia="fr-FR"/>
        </w:rPr>
        <w:t xml:space="preserve">isa du service d’ingénierie pédagogique </w:t>
      </w:r>
      <w:r>
        <w:rPr>
          <w:b/>
          <w:color w:val="000000" w:themeColor="text1"/>
          <w:sz w:val="24"/>
          <w:szCs w:val="24"/>
          <w:lang w:eastAsia="fr-FR"/>
        </w:rPr>
        <w:t>ou laboratoire d’</w:t>
      </w:r>
      <w:r w:rsidR="00453870" w:rsidRPr="00E42698">
        <w:rPr>
          <w:b/>
          <w:color w:val="000000" w:themeColor="text1"/>
          <w:sz w:val="24"/>
          <w:szCs w:val="24"/>
          <w:lang w:eastAsia="fr-FR"/>
        </w:rPr>
        <w:t>appui</w:t>
      </w:r>
      <w:r w:rsidR="00F27455">
        <w:rPr>
          <w:b/>
          <w:color w:val="000000" w:themeColor="text1"/>
          <w:sz w:val="24"/>
          <w:szCs w:val="24"/>
          <w:lang w:eastAsia="fr-FR"/>
        </w:rPr>
        <w:t xml:space="preserve"> impliqué dans l’accompagnement</w:t>
      </w:r>
    </w:p>
    <w:p w14:paraId="74DFE8D9" w14:textId="07EF4DDA" w:rsidR="00E42698" w:rsidRDefault="00E42698" w:rsidP="00E42698">
      <w:pPr>
        <w:spacing w:after="0" w:line="360" w:lineRule="auto"/>
        <w:ind w:left="-284" w:right="-284"/>
        <w:rPr>
          <w:b/>
        </w:rPr>
      </w:pPr>
      <w:r w:rsidRPr="006A0FC0">
        <w:rPr>
          <w:b/>
        </w:rPr>
        <w:t>NOM, Prénom, Fonction :</w:t>
      </w:r>
    </w:p>
    <w:p w14:paraId="028A4FA8" w14:textId="339F3782" w:rsidR="00E42698" w:rsidRPr="00E42698" w:rsidRDefault="00E42698" w:rsidP="00E42698">
      <w:pPr>
        <w:spacing w:after="0" w:line="360" w:lineRule="auto"/>
        <w:ind w:left="-284" w:right="-284"/>
        <w:rPr>
          <w:b/>
        </w:rPr>
      </w:pPr>
      <w:r w:rsidRPr="00E42698">
        <w:rPr>
          <w:b/>
          <w:color w:val="000000" w:themeColor="text1"/>
          <w:lang w:eastAsia="fr-FR"/>
        </w:rPr>
        <w:t>Service d’ingénierie pédagogique ou laboratoire d’appui :</w:t>
      </w:r>
    </w:p>
    <w:p w14:paraId="67C9543D" w14:textId="77777777" w:rsidR="00E42698" w:rsidRDefault="00E42698" w:rsidP="00E42698">
      <w:pPr>
        <w:spacing w:after="0" w:line="360" w:lineRule="auto"/>
        <w:ind w:left="-284" w:right="-284"/>
      </w:pPr>
    </w:p>
    <w:p w14:paraId="31B18479" w14:textId="5F8DABAB" w:rsidR="00E42698" w:rsidRDefault="00E42698" w:rsidP="00E42698">
      <w:pPr>
        <w:spacing w:line="360" w:lineRule="auto"/>
        <w:ind w:left="-284" w:right="-284"/>
      </w:pPr>
      <w:r>
        <w:t xml:space="preserve">Vu le :                                                                   à : </w:t>
      </w:r>
    </w:p>
    <w:p w14:paraId="0233E768" w14:textId="77777777" w:rsidR="00E42698" w:rsidRDefault="00E42698" w:rsidP="00E42698">
      <w:pPr>
        <w:spacing w:after="0" w:line="360" w:lineRule="auto"/>
        <w:ind w:left="-284" w:right="-284"/>
      </w:pPr>
      <w:r>
        <w:t>Signature + cachet :</w:t>
      </w:r>
    </w:p>
    <w:p w14:paraId="7EB36ACA" w14:textId="77777777" w:rsidR="00326640" w:rsidRDefault="00326640">
      <w:pPr>
        <w:spacing w:before="120" w:after="360" w:line="240" w:lineRule="auto"/>
        <w:ind w:right="-284"/>
      </w:pPr>
    </w:p>
    <w:sectPr w:rsidR="00326640" w:rsidSect="006A0FC0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BD17" w14:textId="77777777" w:rsidR="00E17AFD" w:rsidRDefault="00E17AFD" w:rsidP="006919FA">
      <w:pPr>
        <w:spacing w:after="0" w:line="240" w:lineRule="auto"/>
      </w:pPr>
      <w:r>
        <w:separator/>
      </w:r>
    </w:p>
  </w:endnote>
  <w:endnote w:type="continuationSeparator" w:id="0">
    <w:p w14:paraId="4413F699" w14:textId="77777777" w:rsidR="00E17AFD" w:rsidRDefault="00E17AFD" w:rsidP="0069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93AD" w14:textId="77777777" w:rsidR="00E17AFD" w:rsidRDefault="00E17AFD" w:rsidP="006919FA">
      <w:pPr>
        <w:spacing w:after="0" w:line="240" w:lineRule="auto"/>
      </w:pPr>
      <w:r>
        <w:separator/>
      </w:r>
    </w:p>
  </w:footnote>
  <w:footnote w:type="continuationSeparator" w:id="0">
    <w:p w14:paraId="65BAC9B8" w14:textId="77777777" w:rsidR="00E17AFD" w:rsidRDefault="00E17AFD" w:rsidP="0069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68B0" w14:textId="3040F3C9" w:rsidR="006919FA" w:rsidRDefault="00184AA4" w:rsidP="006919FA">
    <w:pPr>
      <w:pStyle w:val="En-tte"/>
      <w:rPr>
        <w:rFonts w:cs="Calibri"/>
        <w:noProof/>
        <w:sz w:val="20"/>
        <w:szCs w:val="20"/>
      </w:rPr>
    </w:pPr>
    <w:r>
      <w:rPr>
        <w:rFonts w:cs="Calibri"/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791C7A0C" wp14:editId="65A717E1">
          <wp:simplePos x="0" y="0"/>
          <wp:positionH relativeFrom="column">
            <wp:posOffset>2997835</wp:posOffset>
          </wp:positionH>
          <wp:positionV relativeFrom="paragraph">
            <wp:posOffset>2540</wp:posOffset>
          </wp:positionV>
          <wp:extent cx="726440" cy="27559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0A1">
      <w:rPr>
        <w:rFonts w:cs="Calibri"/>
        <w:noProof/>
        <w:sz w:val="20"/>
        <w:szCs w:val="20"/>
        <w:lang w:eastAsia="fr-FR"/>
      </w:rPr>
      <w:drawing>
        <wp:anchor distT="0" distB="0" distL="114300" distR="114300" simplePos="0" relativeHeight="251661312" behindDoc="0" locked="0" layoutInCell="1" allowOverlap="1" wp14:anchorId="539FE68B" wp14:editId="29A5EA04">
          <wp:simplePos x="0" y="0"/>
          <wp:positionH relativeFrom="column">
            <wp:posOffset>4826635</wp:posOffset>
          </wp:positionH>
          <wp:positionV relativeFrom="paragraph">
            <wp:posOffset>-69916</wp:posOffset>
          </wp:positionV>
          <wp:extent cx="790575" cy="451485"/>
          <wp:effectExtent l="0" t="0" r="9525" b="5715"/>
          <wp:wrapSquare wrapText="bothSides"/>
          <wp:docPr id="9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9FA">
      <w:rPr>
        <w:rFonts w:cs="Calibri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A078B" wp14:editId="0DF045ED">
              <wp:simplePos x="0" y="0"/>
              <wp:positionH relativeFrom="column">
                <wp:posOffset>2974975</wp:posOffset>
              </wp:positionH>
              <wp:positionV relativeFrom="paragraph">
                <wp:posOffset>388620</wp:posOffset>
              </wp:positionV>
              <wp:extent cx="1065600" cy="2304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5600" cy="23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9D5FC0" w14:textId="77777777" w:rsidR="006919FA" w:rsidRPr="006919FA" w:rsidRDefault="006919F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ANR-17-NCUN-</w:t>
                          </w:r>
                          <w:r w:rsidRPr="006919FA">
                            <w:rPr>
                              <w:sz w:val="16"/>
                              <w:szCs w:val="16"/>
                            </w:rPr>
                            <w:t>0003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A078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4.25pt;margin-top:30.6pt;width:83.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2jFQ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" filled="f" stroked="f" strokeweight=".5pt">
              <v:textbox>
                <w:txbxContent>
                  <w:p w14:paraId="459D5FC0" w14:textId="77777777" w:rsidR="006919FA" w:rsidRPr="006919FA" w:rsidRDefault="006919F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ANR-17-NCUN-</w:t>
                    </w:r>
                    <w:r w:rsidRPr="006919FA">
                      <w:rPr>
                        <w:sz w:val="16"/>
                        <w:szCs w:val="16"/>
                      </w:rPr>
                      <w:t>0003</w:t>
                    </w:r>
                  </w:p>
                </w:txbxContent>
              </v:textbox>
            </v:shape>
          </w:pict>
        </mc:Fallback>
      </mc:AlternateContent>
    </w:r>
    <w:r w:rsidR="006919FA">
      <w:rPr>
        <w:noProof/>
        <w:lang w:eastAsia="fr-FR"/>
      </w:rPr>
      <w:drawing>
        <wp:inline distT="0" distB="0" distL="0" distR="0" wp14:anchorId="55B75430" wp14:editId="75258D07">
          <wp:extent cx="800100" cy="412251"/>
          <wp:effectExtent l="0" t="0" r="0" b="6985"/>
          <wp:docPr id="6" name="Image 3">
            <a:extLst xmlns:a="http://schemas.openxmlformats.org/drawingml/2006/main">
              <a:ext uri="{FF2B5EF4-FFF2-40B4-BE49-F238E27FC236}">
                <a16:creationId xmlns:a16="http://schemas.microsoft.com/office/drawing/2014/main" id="{E2ED51B9-D496-46D7-B4A4-807B4BB451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E2ED51B9-D496-46D7-B4A4-807B4BB451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12" cy="45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19FA">
      <w:rPr>
        <w:rFonts w:cs="Calibri"/>
        <w:noProof/>
        <w:sz w:val="20"/>
        <w:szCs w:val="20"/>
      </w:rPr>
      <w:t xml:space="preserve">                                   </w:t>
    </w:r>
    <w:bookmarkStart w:id="0" w:name="_Hlk516145930"/>
    <w:bookmarkEnd w:id="0"/>
    <w:r w:rsidR="006919FA">
      <w:rPr>
        <w:rFonts w:cs="Calibri"/>
        <w:noProof/>
        <w:sz w:val="20"/>
        <w:szCs w:val="20"/>
      </w:rPr>
      <w:t xml:space="preserve">                                                             </w:t>
    </w:r>
    <w:r>
      <w:rPr>
        <w:rFonts w:cs="Calibri"/>
        <w:noProof/>
        <w:sz w:val="20"/>
        <w:szCs w:val="20"/>
      </w:rPr>
      <w:t xml:space="preserve">             </w:t>
    </w:r>
  </w:p>
  <w:p w14:paraId="6E645C1F" w14:textId="77777777" w:rsidR="006919FA" w:rsidRPr="006919FA" w:rsidRDefault="006919FA">
    <w:pPr>
      <w:pStyle w:val="En-tte"/>
      <w:rPr>
        <w:rFonts w:cs="Calibri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FAD"/>
    <w:multiLevelType w:val="hybridMultilevel"/>
    <w:tmpl w:val="9EC80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23E2"/>
    <w:multiLevelType w:val="hybridMultilevel"/>
    <w:tmpl w:val="76A639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F6C16"/>
    <w:multiLevelType w:val="hybridMultilevel"/>
    <w:tmpl w:val="EAA09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860423">
    <w:abstractNumId w:val="2"/>
  </w:num>
  <w:num w:numId="2" w16cid:durableId="371804159">
    <w:abstractNumId w:val="0"/>
  </w:num>
  <w:num w:numId="3" w16cid:durableId="117807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3A"/>
    <w:rsid w:val="000175C5"/>
    <w:rsid w:val="000E2A27"/>
    <w:rsid w:val="00112CC8"/>
    <w:rsid w:val="00124429"/>
    <w:rsid w:val="001736F4"/>
    <w:rsid w:val="00184AA4"/>
    <w:rsid w:val="002A35C6"/>
    <w:rsid w:val="003079C1"/>
    <w:rsid w:val="00316A76"/>
    <w:rsid w:val="003208B5"/>
    <w:rsid w:val="00326640"/>
    <w:rsid w:val="00391DF7"/>
    <w:rsid w:val="00453870"/>
    <w:rsid w:val="00464373"/>
    <w:rsid w:val="0047578E"/>
    <w:rsid w:val="004D405B"/>
    <w:rsid w:val="004D6B28"/>
    <w:rsid w:val="00560406"/>
    <w:rsid w:val="0056387B"/>
    <w:rsid w:val="00596329"/>
    <w:rsid w:val="005E121B"/>
    <w:rsid w:val="005F255D"/>
    <w:rsid w:val="00612133"/>
    <w:rsid w:val="006919FA"/>
    <w:rsid w:val="006A0FC0"/>
    <w:rsid w:val="006B18F7"/>
    <w:rsid w:val="006D037C"/>
    <w:rsid w:val="006E17C7"/>
    <w:rsid w:val="007860A2"/>
    <w:rsid w:val="007B32D3"/>
    <w:rsid w:val="007D7978"/>
    <w:rsid w:val="007E4262"/>
    <w:rsid w:val="008D0375"/>
    <w:rsid w:val="008F48E4"/>
    <w:rsid w:val="008F6025"/>
    <w:rsid w:val="00944E05"/>
    <w:rsid w:val="00972F34"/>
    <w:rsid w:val="00A4663A"/>
    <w:rsid w:val="00A7192A"/>
    <w:rsid w:val="00AA4E31"/>
    <w:rsid w:val="00AD3685"/>
    <w:rsid w:val="00B0447C"/>
    <w:rsid w:val="00BA1212"/>
    <w:rsid w:val="00BB10CB"/>
    <w:rsid w:val="00BC160A"/>
    <w:rsid w:val="00C73348"/>
    <w:rsid w:val="00CB1FBD"/>
    <w:rsid w:val="00CE0470"/>
    <w:rsid w:val="00D02CAF"/>
    <w:rsid w:val="00D27487"/>
    <w:rsid w:val="00D478D9"/>
    <w:rsid w:val="00D94EB6"/>
    <w:rsid w:val="00D975AF"/>
    <w:rsid w:val="00DD0E98"/>
    <w:rsid w:val="00DD7C31"/>
    <w:rsid w:val="00E14160"/>
    <w:rsid w:val="00E17AFD"/>
    <w:rsid w:val="00E226FB"/>
    <w:rsid w:val="00E42698"/>
    <w:rsid w:val="00EB403C"/>
    <w:rsid w:val="00F27455"/>
    <w:rsid w:val="00FA1233"/>
    <w:rsid w:val="00F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CBEC6"/>
  <w15:chartTrackingRefBased/>
  <w15:docId w15:val="{3451639F-1586-4557-85EB-CD34ED75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3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9FA"/>
  </w:style>
  <w:style w:type="paragraph" w:styleId="Pieddepage">
    <w:name w:val="footer"/>
    <w:basedOn w:val="Normal"/>
    <w:link w:val="PieddepageCar"/>
    <w:uiPriority w:val="99"/>
    <w:unhideWhenUsed/>
    <w:rsid w:val="0069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9FA"/>
  </w:style>
  <w:style w:type="table" w:styleId="Grilledutableau">
    <w:name w:val="Table Grid"/>
    <w:basedOn w:val="TableauNormal"/>
    <w:uiPriority w:val="39"/>
    <w:rsid w:val="00D0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E2A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2A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2A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2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2A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Ponce</dc:creator>
  <cp:keywords/>
  <dc:description/>
  <cp:lastModifiedBy>Juliette Brey-Xambeu</cp:lastModifiedBy>
  <cp:revision>10</cp:revision>
  <cp:lastPrinted>2021-09-14T09:10:00Z</cp:lastPrinted>
  <dcterms:created xsi:type="dcterms:W3CDTF">2021-09-14T07:44:00Z</dcterms:created>
  <dcterms:modified xsi:type="dcterms:W3CDTF">2022-04-07T14:23:00Z</dcterms:modified>
</cp:coreProperties>
</file>